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XLVIII/395/2018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24 kwietnia 2018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przyznania nagrody „Orła i Róży” dla Pana Józefa Kalinowskiego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Na podstawie §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4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Regulaminu przyznawania nagrody „Orła 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Róży” dla zasłużonych dla Powiatu Tarnogórskiego, stanowiącego załącznik do uchwały nr III/41/2003 Rady Powiatu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Tarnowskich Górach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dnia 14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stycznia 2003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roku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sprawie ustanowienia nagrody „Orła 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Róży” dla zasłużonych dla Powiatu Tarnogórskiego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późn. zm., po zasięgnięciu opinii Kapituły Nagrody „Orła 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Róży”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  <w:t>Rada Powiatu</w:t>
      </w:r>
      <w:r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Przyznaje się nagrodę „Orła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Róży” Panu Józefowi Kalinowskiemu, za jego liczne zasługi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zakresie ofiarnej działalności publicznej oraz za wybitne osiągnięcia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zakresie nauki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kultury. Pan Józef Kalinowski przyczynił się do licznych inwestycji na terenie Kalet oraz do promocji tego miasta. Ponadto Pan Józef Kalinowski wyróżnia się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zakresie sumiennego wykonywania obowiązków wynikających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pracy na rzecz Powiatu. Jest również laureatem wielu nagród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wyróżnień. Nagroda „Orła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Róży” jest docenieniem wieloletniej pracy Pana Józefa Kalinowskiego.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Nagrodzony otrzymuje nagrodę pieniężną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oraz  dyplom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pamiątkowy medal. 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Staroście Tarnogórskiemu, jako Przewodniczącej Kapituły Nagrody „Orła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Róży”. 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dniem podjęcia. 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sposób zwyczajowo przyjęty. 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Adam Chmiel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4"/>
      <w:endnotePr>
        <w:numFmt w:val="decimal"/>
      </w:endnotePr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A1C053F6-7ACF-4E6B-8B07-11A02BB790BC.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XLVIII/395/2018 z dnia 24 kwietnia 2018 r.</dc:title>
  <dc:subject>w sprawie przyznania nagrody „Orła i^Róży” dla Pana Józefa Kalinowskiego</dc:subject>
  <dc:creator>WIP</dc:creator>
  <cp:lastModifiedBy>WIP</cp:lastModifiedBy>
  <cp:revision>1</cp:revision>
  <dcterms:created xsi:type="dcterms:W3CDTF">2018-04-24T15:27:36Z</dcterms:created>
  <dcterms:modified xsi:type="dcterms:W3CDTF">2018-04-24T15:27:36Z</dcterms:modified>
  <cp:category>Akt prawny</cp:category>
</cp:coreProperties>
</file>